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>НАСЛЕДИЯ РЕГИОНАЛЬНОГО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Pr="007404EF" w:rsidRDefault="002A2258" w:rsidP="007404EF">
            <w:pPr>
              <w:pStyle w:val="afc"/>
              <w:jc w:val="center"/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CE6DA9" w:rsidRPr="00CE6DA9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Братская могила с захоронением воинов, погибших в период Великой Отечественной войны 1941—1945 гг.</w:t>
            </w:r>
            <w:r w:rsidR="007F20D3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CE6DA9" w:rsidRPr="00CE6DA9" w:rsidRDefault="00CE6DA9" w:rsidP="00CE6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Ленинский район</w:t>
            </w:r>
          </w:p>
          <w:p w:rsidR="007404EF" w:rsidRDefault="008D63C5" w:rsidP="00CE6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Дер. Георгиевское</w:t>
            </w:r>
          </w:p>
          <w:p w:rsidR="00CE6DA9" w:rsidRPr="007D7A29" w:rsidRDefault="00CE6DA9" w:rsidP="00CE6DA9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0E3AA7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2.25pt;height:363pt">
                  <v:imagedata r:id="rId8" o:title="3"/>
                </v:shape>
              </w:pict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Pr="004627AB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483DDA" w:rsidRDefault="007404EF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решение</w:t>
            </w:r>
            <w:r w:rsidRPr="007404EF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культуры» </w:t>
            </w:r>
          </w:p>
          <w:p w:rsidR="007404EF" w:rsidRPr="004627AB" w:rsidRDefault="007404EF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Pr="004627AB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4627AB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CE6DA9" w:rsidRDefault="008D63C5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D63C5">
              <w:rPr>
                <w:rFonts w:ascii="PT Astra Serif" w:hAnsi="PT Astra Serif"/>
                <w:color w:val="000000"/>
                <w:sz w:val="22"/>
                <w:szCs w:val="22"/>
              </w:rPr>
              <w:t>54.155124, 37.772262</w:t>
            </w:r>
          </w:p>
          <w:p w:rsidR="008D63C5" w:rsidRPr="004627AB" w:rsidRDefault="008D63C5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957999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CE6DA9" w:rsidRPr="000E3AA7" w:rsidRDefault="000E3AA7" w:rsidP="000E3AA7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На захоронении установлена скульптура скорбящей женщины и солдата со снятой каской</w:t>
            </w:r>
            <w:r w:rsidRPr="000E3AA7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6*6м, высотой 1,8м. Изготовлена из гипса.</w:t>
            </w: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Количество захороненных – 130 человек.</w:t>
            </w:r>
          </w:p>
          <w:p w:rsidR="005411F0" w:rsidRPr="00CE6DA9" w:rsidRDefault="005411F0" w:rsidP="007404EF">
            <w:pPr>
              <w:pStyle w:val="a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4627AB" w:rsidRPr="00F81621" w:rsidRDefault="004627AB" w:rsidP="004627AB">
            <w:pPr>
              <w:jc w:val="both"/>
              <w:rPr>
                <w:rFonts w:ascii="PT Astra Serif" w:hAnsi="PT Astra Serif"/>
                <w:bCs/>
              </w:rPr>
            </w:pP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C8A" w:rsidRDefault="00C31C8A">
      <w:r>
        <w:separator/>
      </w:r>
    </w:p>
  </w:endnote>
  <w:endnote w:type="continuationSeparator" w:id="0">
    <w:p w:rsidR="00C31C8A" w:rsidRDefault="00C3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C8A" w:rsidRDefault="00C31C8A">
      <w:r>
        <w:separator/>
      </w:r>
    </w:p>
  </w:footnote>
  <w:footnote w:type="continuationSeparator" w:id="0">
    <w:p w:rsidR="00C31C8A" w:rsidRDefault="00C3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055F4"/>
    <w:rsid w:val="000478FB"/>
    <w:rsid w:val="00085B95"/>
    <w:rsid w:val="00086903"/>
    <w:rsid w:val="00097E83"/>
    <w:rsid w:val="000E3AA7"/>
    <w:rsid w:val="00106017"/>
    <w:rsid w:val="00117AFE"/>
    <w:rsid w:val="00120F85"/>
    <w:rsid w:val="001252DB"/>
    <w:rsid w:val="00135D14"/>
    <w:rsid w:val="001566C3"/>
    <w:rsid w:val="001601A6"/>
    <w:rsid w:val="001769E6"/>
    <w:rsid w:val="001B2D8B"/>
    <w:rsid w:val="001E5EF1"/>
    <w:rsid w:val="00224CEB"/>
    <w:rsid w:val="00226D1B"/>
    <w:rsid w:val="00250354"/>
    <w:rsid w:val="00260528"/>
    <w:rsid w:val="00261248"/>
    <w:rsid w:val="002A2258"/>
    <w:rsid w:val="002A64CD"/>
    <w:rsid w:val="002B74DD"/>
    <w:rsid w:val="002D0A8B"/>
    <w:rsid w:val="00302732"/>
    <w:rsid w:val="003051F9"/>
    <w:rsid w:val="003471A5"/>
    <w:rsid w:val="00356CAB"/>
    <w:rsid w:val="00361E5C"/>
    <w:rsid w:val="00370FAB"/>
    <w:rsid w:val="003935F5"/>
    <w:rsid w:val="003B025E"/>
    <w:rsid w:val="003B2C9E"/>
    <w:rsid w:val="003C09C3"/>
    <w:rsid w:val="003C3584"/>
    <w:rsid w:val="003D64DA"/>
    <w:rsid w:val="003D65D6"/>
    <w:rsid w:val="00410B34"/>
    <w:rsid w:val="00445CEF"/>
    <w:rsid w:val="004557D5"/>
    <w:rsid w:val="004627AB"/>
    <w:rsid w:val="00483DDA"/>
    <w:rsid w:val="0049438F"/>
    <w:rsid w:val="004D24CE"/>
    <w:rsid w:val="004E2F8E"/>
    <w:rsid w:val="004E7006"/>
    <w:rsid w:val="004F1EAB"/>
    <w:rsid w:val="004F3EB4"/>
    <w:rsid w:val="0050259E"/>
    <w:rsid w:val="0053688A"/>
    <w:rsid w:val="005411F0"/>
    <w:rsid w:val="00581443"/>
    <w:rsid w:val="00597E3F"/>
    <w:rsid w:val="005B1E4F"/>
    <w:rsid w:val="005B611A"/>
    <w:rsid w:val="005C7F61"/>
    <w:rsid w:val="005D6CA3"/>
    <w:rsid w:val="005F0DE2"/>
    <w:rsid w:val="005F1B03"/>
    <w:rsid w:val="00614A25"/>
    <w:rsid w:val="00617080"/>
    <w:rsid w:val="00625300"/>
    <w:rsid w:val="006409FC"/>
    <w:rsid w:val="006B413C"/>
    <w:rsid w:val="006B552F"/>
    <w:rsid w:val="006E4143"/>
    <w:rsid w:val="00705629"/>
    <w:rsid w:val="007201B2"/>
    <w:rsid w:val="007404EF"/>
    <w:rsid w:val="00771B09"/>
    <w:rsid w:val="007808E6"/>
    <w:rsid w:val="007829C5"/>
    <w:rsid w:val="00783F08"/>
    <w:rsid w:val="007D7A29"/>
    <w:rsid w:val="007E4530"/>
    <w:rsid w:val="007F20D3"/>
    <w:rsid w:val="008159A8"/>
    <w:rsid w:val="00855CF2"/>
    <w:rsid w:val="00885E0A"/>
    <w:rsid w:val="008914C1"/>
    <w:rsid w:val="008A1137"/>
    <w:rsid w:val="008B540B"/>
    <w:rsid w:val="008D260C"/>
    <w:rsid w:val="008D63C5"/>
    <w:rsid w:val="008D7071"/>
    <w:rsid w:val="008E5452"/>
    <w:rsid w:val="00914235"/>
    <w:rsid w:val="009158C5"/>
    <w:rsid w:val="00916408"/>
    <w:rsid w:val="00957999"/>
    <w:rsid w:val="0096103A"/>
    <w:rsid w:val="009726E1"/>
    <w:rsid w:val="00975082"/>
    <w:rsid w:val="00A12487"/>
    <w:rsid w:val="00A159A9"/>
    <w:rsid w:val="00A212C8"/>
    <w:rsid w:val="00A52A07"/>
    <w:rsid w:val="00A53A17"/>
    <w:rsid w:val="00A66C07"/>
    <w:rsid w:val="00A70F61"/>
    <w:rsid w:val="00A77F5F"/>
    <w:rsid w:val="00A8338F"/>
    <w:rsid w:val="00AD4B20"/>
    <w:rsid w:val="00AD724D"/>
    <w:rsid w:val="00AF5ABA"/>
    <w:rsid w:val="00B01702"/>
    <w:rsid w:val="00B249CE"/>
    <w:rsid w:val="00B34204"/>
    <w:rsid w:val="00B43A90"/>
    <w:rsid w:val="00B44908"/>
    <w:rsid w:val="00B4710F"/>
    <w:rsid w:val="00B54ABE"/>
    <w:rsid w:val="00B568B2"/>
    <w:rsid w:val="00B90A7D"/>
    <w:rsid w:val="00BA0578"/>
    <w:rsid w:val="00BA5136"/>
    <w:rsid w:val="00BE7262"/>
    <w:rsid w:val="00BF1370"/>
    <w:rsid w:val="00C115EC"/>
    <w:rsid w:val="00C14A71"/>
    <w:rsid w:val="00C26338"/>
    <w:rsid w:val="00C31C8A"/>
    <w:rsid w:val="00C37C78"/>
    <w:rsid w:val="00C9191D"/>
    <w:rsid w:val="00C91F90"/>
    <w:rsid w:val="00C938FA"/>
    <w:rsid w:val="00CE6DA9"/>
    <w:rsid w:val="00CF6F27"/>
    <w:rsid w:val="00CF7240"/>
    <w:rsid w:val="00D02293"/>
    <w:rsid w:val="00D43A6E"/>
    <w:rsid w:val="00D84189"/>
    <w:rsid w:val="00D85160"/>
    <w:rsid w:val="00DA185C"/>
    <w:rsid w:val="00DB0AE9"/>
    <w:rsid w:val="00DE685A"/>
    <w:rsid w:val="00E519C1"/>
    <w:rsid w:val="00E725EC"/>
    <w:rsid w:val="00EE5A85"/>
    <w:rsid w:val="00EF5BE9"/>
    <w:rsid w:val="00F10205"/>
    <w:rsid w:val="00F20E45"/>
    <w:rsid w:val="00F33FDC"/>
    <w:rsid w:val="00F41B9A"/>
    <w:rsid w:val="00F508B8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9D52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rmal (Web)"/>
    <w:basedOn w:val="a"/>
    <w:uiPriority w:val="99"/>
    <w:unhideWhenUsed/>
    <w:rsid w:val="007404E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22A55-FD9B-4C69-B720-16D0B7AE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3</cp:revision>
  <cp:lastPrinted>2023-05-31T16:11:00Z</cp:lastPrinted>
  <dcterms:created xsi:type="dcterms:W3CDTF">2023-07-31T11:48:00Z</dcterms:created>
  <dcterms:modified xsi:type="dcterms:W3CDTF">2023-08-25T09:25:00Z</dcterms:modified>
  <dc:language>ru-RU</dc:language>
</cp:coreProperties>
</file>