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70A" w:rsidRPr="00736147" w:rsidRDefault="00C0370A">
      <w:pPr>
        <w:spacing w:line="240" w:lineRule="auto"/>
        <w:jc w:val="center"/>
        <w:rPr>
          <w:rFonts w:ascii="PT Astra Serif" w:eastAsia="Times New Roman" w:hAnsi="PT Astra Serif" w:cs="Times New Roman"/>
          <w:b/>
          <w:spacing w:val="56"/>
          <w:sz w:val="28"/>
          <w:szCs w:val="28"/>
        </w:rPr>
      </w:pPr>
    </w:p>
    <w:p w:rsidR="00C0370A" w:rsidRDefault="00C0370A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</w:rPr>
      </w:pPr>
    </w:p>
    <w:p w:rsidR="00C0370A" w:rsidRDefault="00C0370A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</w:rPr>
      </w:pPr>
    </w:p>
    <w:p w:rsidR="00C0370A" w:rsidRDefault="00C0370A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</w:rPr>
      </w:pPr>
    </w:p>
    <w:p w:rsidR="00C0370A" w:rsidRDefault="00C0370A">
      <w:pPr>
        <w:tabs>
          <w:tab w:val="left" w:pos="567"/>
          <w:tab w:val="left" w:pos="3220"/>
        </w:tabs>
        <w:rPr>
          <w:rFonts w:ascii="Times New Roman" w:eastAsia="Times New Roman" w:hAnsi="Times New Roman" w:cs="Times New Roman"/>
          <w:sz w:val="26"/>
        </w:rPr>
      </w:pPr>
    </w:p>
    <w:p w:rsidR="00C0370A" w:rsidRDefault="00C0370A">
      <w:pPr>
        <w:tabs>
          <w:tab w:val="left" w:pos="567"/>
          <w:tab w:val="left" w:pos="3220"/>
        </w:tabs>
        <w:rPr>
          <w:rFonts w:ascii="Times New Roman" w:eastAsia="Times New Roman" w:hAnsi="Times New Roman" w:cs="Times New Roman"/>
          <w:sz w:val="24"/>
        </w:rPr>
      </w:pPr>
    </w:p>
    <w:p w:rsidR="00CA7933" w:rsidRDefault="00CA7933">
      <w:pPr>
        <w:tabs>
          <w:tab w:val="left" w:pos="567"/>
          <w:tab w:val="left" w:pos="3220"/>
        </w:tabs>
        <w:rPr>
          <w:rFonts w:ascii="Times New Roman" w:eastAsia="Times New Roman" w:hAnsi="Times New Roman" w:cs="Times New Roman"/>
          <w:sz w:val="24"/>
        </w:rPr>
      </w:pPr>
    </w:p>
    <w:p w:rsidR="00CA7933" w:rsidRDefault="00CA7933">
      <w:pPr>
        <w:tabs>
          <w:tab w:val="left" w:pos="567"/>
          <w:tab w:val="left" w:pos="3220"/>
        </w:tabs>
        <w:rPr>
          <w:rFonts w:ascii="Times New Roman" w:eastAsia="Times New Roman" w:hAnsi="Times New Roman" w:cs="Times New Roman"/>
          <w:sz w:val="24"/>
        </w:rPr>
      </w:pPr>
    </w:p>
    <w:p w:rsidR="00EA3C27" w:rsidRDefault="00EA3C27">
      <w:pPr>
        <w:tabs>
          <w:tab w:val="left" w:pos="567"/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3B01F9" w:rsidRDefault="003B01F9">
      <w:pPr>
        <w:tabs>
          <w:tab w:val="left" w:pos="567"/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45602C" w:rsidRDefault="0045602C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:rsidR="006662A6" w:rsidRDefault="00D9641F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О </w:t>
      </w:r>
      <w:r w:rsidR="006662A6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>внесении</w:t>
      </w:r>
      <w:r w:rsidR="006662A6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B610D3" w:rsidRPr="00DD0C73">
        <w:rPr>
          <w:rFonts w:ascii="PT Astra Serif" w:eastAsia="Times New Roman" w:hAnsi="PT Astra Serif" w:cs="Times New Roman"/>
          <w:sz w:val="28"/>
          <w:szCs w:val="28"/>
        </w:rPr>
        <w:t>изменени</w:t>
      </w:r>
      <w:r w:rsidR="00D77F1B">
        <w:rPr>
          <w:rFonts w:ascii="PT Astra Serif" w:eastAsia="Times New Roman" w:hAnsi="PT Astra Serif" w:cs="Times New Roman"/>
          <w:sz w:val="28"/>
          <w:szCs w:val="28"/>
        </w:rPr>
        <w:t>й</w:t>
      </w:r>
      <w:r w:rsidR="006662A6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B610D3" w:rsidRPr="00DD0C73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в </w:t>
      </w:r>
    </w:p>
    <w:p w:rsidR="00C0370A" w:rsidRPr="00DD0C73" w:rsidRDefault="00D9641F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постановление </w:t>
      </w:r>
      <w:r w:rsidR="006662A6" w:rsidRPr="00DD0C73">
        <w:rPr>
          <w:rFonts w:ascii="PT Astra Serif" w:eastAsia="Times New Roman" w:hAnsi="PT Astra Serif" w:cs="Times New Roman"/>
          <w:sz w:val="28"/>
          <w:szCs w:val="28"/>
        </w:rPr>
        <w:t>администрации</w:t>
      </w:r>
    </w:p>
    <w:p w:rsidR="00C0370A" w:rsidRPr="00DD0C73" w:rsidRDefault="006662A6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 xml:space="preserve">города Тулы </w:t>
      </w:r>
      <w:r w:rsidR="00D9641F" w:rsidRPr="00DD0C73">
        <w:rPr>
          <w:rFonts w:ascii="PT Astra Serif" w:eastAsia="Times New Roman" w:hAnsi="PT Astra Serif" w:cs="Times New Roman"/>
          <w:sz w:val="28"/>
          <w:szCs w:val="28"/>
        </w:rPr>
        <w:t xml:space="preserve">от </w:t>
      </w:r>
      <w:r w:rsidR="00C218CE">
        <w:rPr>
          <w:rFonts w:ascii="PT Astra Serif" w:eastAsia="Times New Roman" w:hAnsi="PT Astra Serif" w:cs="Times New Roman"/>
          <w:sz w:val="28"/>
          <w:szCs w:val="28"/>
        </w:rPr>
        <w:t>26</w:t>
      </w:r>
      <w:r w:rsidR="00D22956" w:rsidRPr="00DD0C73">
        <w:rPr>
          <w:rFonts w:ascii="PT Astra Serif" w:eastAsia="Times New Roman" w:hAnsi="PT Astra Serif" w:cs="Times New Roman"/>
          <w:sz w:val="28"/>
          <w:szCs w:val="28"/>
        </w:rPr>
        <w:t>.0</w:t>
      </w:r>
      <w:r w:rsidR="00C218CE">
        <w:rPr>
          <w:rFonts w:ascii="PT Astra Serif" w:eastAsia="Times New Roman" w:hAnsi="PT Astra Serif" w:cs="Times New Roman"/>
          <w:sz w:val="28"/>
          <w:szCs w:val="28"/>
        </w:rPr>
        <w:t>7</w:t>
      </w:r>
      <w:r w:rsidR="00D22956" w:rsidRPr="00DD0C73">
        <w:rPr>
          <w:rFonts w:ascii="PT Astra Serif" w:eastAsia="Times New Roman" w:hAnsi="PT Astra Serif" w:cs="Times New Roman"/>
          <w:sz w:val="28"/>
          <w:szCs w:val="28"/>
        </w:rPr>
        <w:t>.20</w:t>
      </w:r>
      <w:r w:rsidR="00C218CE">
        <w:rPr>
          <w:rFonts w:ascii="PT Astra Serif" w:eastAsia="Times New Roman" w:hAnsi="PT Astra Serif" w:cs="Times New Roman"/>
          <w:sz w:val="28"/>
          <w:szCs w:val="28"/>
        </w:rPr>
        <w:t>22</w:t>
      </w:r>
      <w:r w:rsidR="00D22956" w:rsidRPr="00DD0C73">
        <w:rPr>
          <w:rFonts w:ascii="PT Astra Serif" w:eastAsia="Times New Roman" w:hAnsi="PT Astra Serif" w:cs="Times New Roman"/>
          <w:sz w:val="28"/>
          <w:szCs w:val="28"/>
        </w:rPr>
        <w:t xml:space="preserve"> № </w:t>
      </w:r>
      <w:r w:rsidR="00C218CE">
        <w:rPr>
          <w:rFonts w:ascii="PT Astra Serif" w:eastAsia="Times New Roman" w:hAnsi="PT Astra Serif" w:cs="Times New Roman"/>
          <w:sz w:val="28"/>
          <w:szCs w:val="28"/>
        </w:rPr>
        <w:t>426</w:t>
      </w:r>
      <w:r w:rsidR="00D22956" w:rsidRPr="00DD0C73">
        <w:rPr>
          <w:rFonts w:ascii="PT Astra Serif" w:eastAsia="Times New Roman" w:hAnsi="PT Astra Serif" w:cs="Times New Roman"/>
          <w:sz w:val="28"/>
          <w:szCs w:val="28"/>
        </w:rPr>
        <w:t xml:space="preserve"> </w:t>
      </w:r>
    </w:p>
    <w:p w:rsidR="00C0370A" w:rsidRDefault="00C0370A">
      <w:pPr>
        <w:spacing w:line="240" w:lineRule="auto"/>
        <w:ind w:firstLine="708"/>
        <w:rPr>
          <w:rFonts w:ascii="PT Astra Serif" w:eastAsia="Times New Roman" w:hAnsi="PT Astra Serif" w:cs="Times New Roman"/>
          <w:sz w:val="28"/>
          <w:szCs w:val="28"/>
        </w:rPr>
      </w:pPr>
    </w:p>
    <w:p w:rsidR="00C834F9" w:rsidRPr="00DD0C73" w:rsidRDefault="00C834F9">
      <w:pPr>
        <w:spacing w:line="240" w:lineRule="auto"/>
        <w:ind w:firstLine="708"/>
        <w:rPr>
          <w:rFonts w:ascii="PT Astra Serif" w:eastAsia="Times New Roman" w:hAnsi="PT Astra Serif" w:cs="Times New Roman"/>
          <w:sz w:val="28"/>
          <w:szCs w:val="28"/>
        </w:rPr>
      </w:pPr>
    </w:p>
    <w:p w:rsidR="00733A02" w:rsidRPr="00C05A1B" w:rsidRDefault="00D9641F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D0C73">
        <w:rPr>
          <w:rFonts w:ascii="PT Astra Serif" w:eastAsia="Times New Roman" w:hAnsi="PT Astra Serif" w:cs="Times New Roman"/>
          <w:sz w:val="28"/>
          <w:szCs w:val="28"/>
        </w:rPr>
        <w:t>В соответствии с</w:t>
      </w:r>
      <w:r w:rsidR="00831D21" w:rsidRPr="00DD0C73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>Федеральным законом от 27</w:t>
      </w:r>
      <w:r w:rsidR="00731C69" w:rsidRPr="00DD0C73">
        <w:rPr>
          <w:rFonts w:ascii="PT Astra Serif" w:eastAsia="Times New Roman" w:hAnsi="PT Astra Serif" w:cs="Times New Roman"/>
          <w:sz w:val="28"/>
          <w:szCs w:val="28"/>
        </w:rPr>
        <w:t xml:space="preserve"> июля 2010 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года </w:t>
      </w:r>
      <w:r w:rsidRPr="00DD0C73">
        <w:rPr>
          <w:rFonts w:ascii="PT Astra Serif" w:eastAsia="Segoe UI Symbol" w:hAnsi="PT Astra Serif" w:cs="Times New Roman"/>
          <w:sz w:val="28"/>
          <w:szCs w:val="28"/>
        </w:rPr>
        <w:t>№</w:t>
      </w:r>
      <w:r w:rsidR="00986323" w:rsidRPr="00DD0C73">
        <w:rPr>
          <w:rFonts w:ascii="PT Astra Serif" w:eastAsia="Segoe UI Symbol" w:hAnsi="PT Astra Serif" w:cs="Times New Roman"/>
          <w:sz w:val="28"/>
          <w:szCs w:val="28"/>
        </w:rPr>
        <w:t xml:space="preserve"> 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>210-ФЗ «Об организации предоставления государственных и муниципальных услуг», Федеральным законом от 6</w:t>
      </w:r>
      <w:r w:rsidR="00731C69" w:rsidRPr="00DD0C73">
        <w:rPr>
          <w:rFonts w:ascii="PT Astra Serif" w:eastAsia="Times New Roman" w:hAnsi="PT Astra Serif" w:cs="Times New Roman"/>
          <w:sz w:val="28"/>
          <w:szCs w:val="28"/>
        </w:rPr>
        <w:t xml:space="preserve"> октября 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>2003</w:t>
      </w:r>
      <w:r w:rsidR="00731C69" w:rsidRPr="00DD0C73">
        <w:rPr>
          <w:rFonts w:ascii="PT Astra Serif" w:eastAsia="Times New Roman" w:hAnsi="PT Astra Serif" w:cs="Times New Roman"/>
          <w:sz w:val="28"/>
          <w:szCs w:val="28"/>
        </w:rPr>
        <w:t xml:space="preserve"> года </w:t>
      </w:r>
      <w:r w:rsidRPr="00DD0C73">
        <w:rPr>
          <w:rFonts w:ascii="PT Astra Serif" w:eastAsia="Segoe UI Symbol" w:hAnsi="PT Astra Serif" w:cs="Times New Roman"/>
          <w:sz w:val="28"/>
          <w:szCs w:val="28"/>
        </w:rPr>
        <w:t>№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 131-ФЗ «Об общих принципах организации местного самоуправления в Российской Федерации»,</w:t>
      </w:r>
      <w:r w:rsidR="00D22956" w:rsidRPr="00DD0C73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>на основании Устава муниципального образования</w:t>
      </w:r>
      <w:r w:rsidR="00D77F1B">
        <w:rPr>
          <w:rFonts w:ascii="PT Astra Serif" w:eastAsia="Times New Roman" w:hAnsi="PT Astra Serif" w:cs="Times New Roman"/>
          <w:sz w:val="28"/>
          <w:szCs w:val="28"/>
        </w:rPr>
        <w:t xml:space="preserve"> городской округ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 город Тула </w:t>
      </w:r>
      <w:r w:rsidRPr="00C05A1B">
        <w:rPr>
          <w:rFonts w:ascii="PT Astra Serif" w:eastAsia="Times New Roman" w:hAnsi="PT Astra Serif" w:cs="Times New Roman"/>
          <w:sz w:val="28"/>
          <w:szCs w:val="28"/>
        </w:rPr>
        <w:t>администрация города Тулы ПОСТАНОВЛЯЕТ:</w:t>
      </w:r>
    </w:p>
    <w:p w:rsidR="00364B8C" w:rsidRPr="00C05A1B" w:rsidRDefault="00733A02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05A1B">
        <w:rPr>
          <w:rFonts w:ascii="PT Astra Serif" w:eastAsia="Times New Roman" w:hAnsi="PT Astra Serif" w:cs="Times New Roman"/>
          <w:sz w:val="28"/>
          <w:szCs w:val="28"/>
        </w:rPr>
        <w:t>1.</w:t>
      </w:r>
      <w:r w:rsidR="00346164" w:rsidRPr="00C05A1B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364B8C" w:rsidRPr="00C05A1B">
        <w:rPr>
          <w:rFonts w:ascii="PT Astra Serif" w:eastAsia="Times New Roman" w:hAnsi="PT Astra Serif" w:cs="Times New Roman"/>
          <w:sz w:val="28"/>
          <w:szCs w:val="28"/>
        </w:rPr>
        <w:t xml:space="preserve">Внести </w:t>
      </w:r>
      <w:r w:rsidR="0043244E" w:rsidRPr="00C05A1B">
        <w:rPr>
          <w:rFonts w:ascii="PT Astra Serif" w:eastAsia="Times New Roman" w:hAnsi="PT Astra Serif" w:cs="Times New Roman"/>
          <w:sz w:val="28"/>
          <w:szCs w:val="28"/>
        </w:rPr>
        <w:t xml:space="preserve">в </w:t>
      </w:r>
      <w:r w:rsidR="008657E8">
        <w:rPr>
          <w:rFonts w:ascii="PT Astra Serif" w:eastAsia="Times New Roman" w:hAnsi="PT Astra Serif" w:cs="Times New Roman"/>
          <w:sz w:val="28"/>
          <w:szCs w:val="28"/>
        </w:rPr>
        <w:t>П</w:t>
      </w:r>
      <w:r w:rsidR="0043244E" w:rsidRPr="00C05A1B">
        <w:rPr>
          <w:rFonts w:ascii="PT Astra Serif" w:eastAsia="Times New Roman" w:hAnsi="PT Astra Serif" w:cs="Times New Roman"/>
          <w:sz w:val="28"/>
          <w:szCs w:val="28"/>
        </w:rPr>
        <w:t>остановление администрации города Тулы</w:t>
      </w:r>
      <w:r w:rsidR="00D22956" w:rsidRPr="00C05A1B">
        <w:rPr>
          <w:rFonts w:ascii="PT Astra Serif" w:hAnsi="PT Astra Serif"/>
          <w:sz w:val="28"/>
          <w:szCs w:val="28"/>
        </w:rPr>
        <w:t xml:space="preserve"> </w:t>
      </w:r>
      <w:r w:rsidR="00D22956" w:rsidRPr="00C05A1B">
        <w:rPr>
          <w:rFonts w:ascii="PT Astra Serif" w:eastAsia="Times New Roman" w:hAnsi="PT Astra Serif" w:cs="Times New Roman"/>
          <w:sz w:val="28"/>
          <w:szCs w:val="28"/>
        </w:rPr>
        <w:t xml:space="preserve">от </w:t>
      </w:r>
      <w:r w:rsidR="00C218CE">
        <w:rPr>
          <w:rFonts w:ascii="PT Astra Serif" w:eastAsia="Times New Roman" w:hAnsi="PT Astra Serif" w:cs="Times New Roman"/>
          <w:sz w:val="28"/>
          <w:szCs w:val="28"/>
        </w:rPr>
        <w:t>26</w:t>
      </w:r>
      <w:r w:rsidR="00D22956" w:rsidRPr="00C05A1B">
        <w:rPr>
          <w:rFonts w:ascii="PT Astra Serif" w:eastAsia="Times New Roman" w:hAnsi="PT Astra Serif" w:cs="Times New Roman"/>
          <w:sz w:val="28"/>
          <w:szCs w:val="28"/>
        </w:rPr>
        <w:t>.0</w:t>
      </w:r>
      <w:r w:rsidR="00C218CE">
        <w:rPr>
          <w:rFonts w:ascii="PT Astra Serif" w:eastAsia="Times New Roman" w:hAnsi="PT Astra Serif" w:cs="Times New Roman"/>
          <w:sz w:val="28"/>
          <w:szCs w:val="28"/>
        </w:rPr>
        <w:t>7</w:t>
      </w:r>
      <w:r w:rsidR="00D22956" w:rsidRPr="00C05A1B">
        <w:rPr>
          <w:rFonts w:ascii="PT Astra Serif" w:eastAsia="Times New Roman" w:hAnsi="PT Astra Serif" w:cs="Times New Roman"/>
          <w:sz w:val="28"/>
          <w:szCs w:val="28"/>
        </w:rPr>
        <w:t>.20</w:t>
      </w:r>
      <w:r w:rsidR="00C218CE">
        <w:rPr>
          <w:rFonts w:ascii="PT Astra Serif" w:eastAsia="Times New Roman" w:hAnsi="PT Astra Serif" w:cs="Times New Roman"/>
          <w:sz w:val="28"/>
          <w:szCs w:val="28"/>
        </w:rPr>
        <w:t>22</w:t>
      </w:r>
      <w:r w:rsidR="00976D72" w:rsidRPr="00C05A1B">
        <w:rPr>
          <w:rFonts w:ascii="PT Astra Serif" w:eastAsia="Times New Roman" w:hAnsi="PT Astra Serif" w:cs="Times New Roman"/>
          <w:sz w:val="28"/>
          <w:szCs w:val="28"/>
        </w:rPr>
        <w:t xml:space="preserve">                 </w:t>
      </w:r>
      <w:r w:rsidR="00D22956" w:rsidRPr="00C05A1B">
        <w:rPr>
          <w:rFonts w:ascii="PT Astra Serif" w:eastAsia="Times New Roman" w:hAnsi="PT Astra Serif" w:cs="Times New Roman"/>
          <w:sz w:val="28"/>
          <w:szCs w:val="28"/>
        </w:rPr>
        <w:t xml:space="preserve"> № </w:t>
      </w:r>
      <w:r w:rsidR="00C218CE">
        <w:rPr>
          <w:rFonts w:ascii="PT Astra Serif" w:eastAsia="Times New Roman" w:hAnsi="PT Astra Serif" w:cs="Times New Roman"/>
          <w:sz w:val="28"/>
          <w:szCs w:val="28"/>
        </w:rPr>
        <w:t>426</w:t>
      </w:r>
      <w:r w:rsidR="00D22956" w:rsidRPr="00C05A1B">
        <w:rPr>
          <w:rFonts w:ascii="PT Astra Serif" w:eastAsia="Times New Roman" w:hAnsi="PT Astra Serif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C218CE">
        <w:rPr>
          <w:rFonts w:ascii="PT Astra Serif" w:eastAsia="Times New Roman" w:hAnsi="PT Astra Serif" w:cs="Times New Roman"/>
          <w:sz w:val="28"/>
          <w:szCs w:val="28"/>
        </w:rPr>
        <w:t>Выдача разрешения на осуществление земляных работ</w:t>
      </w:r>
      <w:r w:rsidR="00D22956" w:rsidRPr="00C05A1B">
        <w:rPr>
          <w:rFonts w:ascii="PT Astra Serif" w:eastAsia="Times New Roman" w:hAnsi="PT Astra Serif" w:cs="Times New Roman"/>
          <w:sz w:val="28"/>
          <w:szCs w:val="28"/>
        </w:rPr>
        <w:t>»</w:t>
      </w:r>
      <w:r w:rsidR="003B1214">
        <w:rPr>
          <w:rFonts w:ascii="PT Astra Serif" w:eastAsia="Times New Roman" w:hAnsi="PT Astra Serif" w:cs="Times New Roman"/>
          <w:sz w:val="28"/>
          <w:szCs w:val="28"/>
        </w:rPr>
        <w:t>»</w:t>
      </w:r>
      <w:r w:rsidR="00976D72" w:rsidRPr="00C05A1B">
        <w:rPr>
          <w:rFonts w:ascii="PT Astra Serif" w:eastAsia="Times New Roman" w:hAnsi="PT Astra Serif" w:cs="Times New Roman"/>
          <w:sz w:val="28"/>
          <w:szCs w:val="28"/>
        </w:rPr>
        <w:t xml:space="preserve"> следующ</w:t>
      </w:r>
      <w:r w:rsidR="00D77F1B" w:rsidRPr="00C05A1B">
        <w:rPr>
          <w:rFonts w:ascii="PT Astra Serif" w:eastAsia="Times New Roman" w:hAnsi="PT Astra Serif" w:cs="Times New Roman"/>
          <w:sz w:val="28"/>
          <w:szCs w:val="28"/>
        </w:rPr>
        <w:t>и</w:t>
      </w:r>
      <w:r w:rsidR="00976D72" w:rsidRPr="00C05A1B">
        <w:rPr>
          <w:rFonts w:ascii="PT Astra Serif" w:eastAsia="Times New Roman" w:hAnsi="PT Astra Serif" w:cs="Times New Roman"/>
          <w:sz w:val="28"/>
          <w:szCs w:val="28"/>
        </w:rPr>
        <w:t>е изменени</w:t>
      </w:r>
      <w:r w:rsidR="00D77F1B" w:rsidRPr="00C05A1B">
        <w:rPr>
          <w:rFonts w:ascii="PT Astra Serif" w:eastAsia="Times New Roman" w:hAnsi="PT Astra Serif" w:cs="Times New Roman"/>
          <w:sz w:val="28"/>
          <w:szCs w:val="28"/>
        </w:rPr>
        <w:t>я</w:t>
      </w:r>
      <w:r w:rsidR="00976D72" w:rsidRPr="00C05A1B">
        <w:rPr>
          <w:rFonts w:ascii="PT Astra Serif" w:eastAsia="Times New Roman" w:hAnsi="PT Astra Serif" w:cs="Times New Roman"/>
          <w:sz w:val="28"/>
          <w:szCs w:val="28"/>
        </w:rPr>
        <w:t>:</w:t>
      </w:r>
    </w:p>
    <w:p w:rsidR="00DE4AAF" w:rsidRPr="00C05A1B" w:rsidRDefault="00595478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05A1B">
        <w:rPr>
          <w:rFonts w:ascii="PT Astra Serif" w:eastAsia="Times New Roman" w:hAnsi="PT Astra Serif" w:cs="Times New Roman"/>
          <w:sz w:val="28"/>
          <w:szCs w:val="28"/>
        </w:rPr>
        <w:t xml:space="preserve">1) </w:t>
      </w:r>
      <w:r w:rsidR="00DE4AAF" w:rsidRPr="00C05A1B">
        <w:rPr>
          <w:rFonts w:ascii="PT Astra Serif" w:eastAsia="Times New Roman" w:hAnsi="PT Astra Serif" w:cs="Times New Roman"/>
          <w:sz w:val="28"/>
          <w:szCs w:val="28"/>
        </w:rPr>
        <w:t xml:space="preserve">в преамбуле </w:t>
      </w:r>
      <w:r w:rsidR="008657E8">
        <w:rPr>
          <w:rFonts w:ascii="PT Astra Serif" w:eastAsia="Times New Roman" w:hAnsi="PT Astra Serif" w:cs="Times New Roman"/>
          <w:sz w:val="28"/>
          <w:szCs w:val="28"/>
        </w:rPr>
        <w:t>П</w:t>
      </w:r>
      <w:r w:rsidR="00DE4AAF" w:rsidRPr="00C05A1B">
        <w:rPr>
          <w:rFonts w:ascii="PT Astra Serif" w:eastAsia="Times New Roman" w:hAnsi="PT Astra Serif" w:cs="Times New Roman"/>
          <w:sz w:val="28"/>
          <w:szCs w:val="28"/>
        </w:rPr>
        <w:t xml:space="preserve">остановления после </w:t>
      </w:r>
      <w:r w:rsidR="007F4D98">
        <w:rPr>
          <w:rFonts w:ascii="PT Astra Serif" w:eastAsia="Times New Roman" w:hAnsi="PT Astra Serif" w:cs="Times New Roman"/>
          <w:sz w:val="28"/>
          <w:szCs w:val="28"/>
        </w:rPr>
        <w:t>текста</w:t>
      </w:r>
      <w:r w:rsidR="00DE4AAF" w:rsidRPr="00C05A1B">
        <w:rPr>
          <w:rFonts w:ascii="PT Astra Serif" w:eastAsia="Times New Roman" w:hAnsi="PT Astra Serif" w:cs="Times New Roman"/>
          <w:sz w:val="28"/>
          <w:szCs w:val="28"/>
        </w:rPr>
        <w:t xml:space="preserve"> «</w:t>
      </w:r>
      <w:r w:rsidR="00C218CE">
        <w:rPr>
          <w:rFonts w:ascii="PT Astra Serif" w:eastAsia="Times New Roman" w:hAnsi="PT Astra Serif" w:cs="Times New Roman"/>
          <w:sz w:val="28"/>
          <w:szCs w:val="28"/>
        </w:rPr>
        <w:t xml:space="preserve">на основании </w:t>
      </w:r>
      <w:r w:rsidR="00DE4AAF" w:rsidRPr="00C05A1B">
        <w:rPr>
          <w:rFonts w:ascii="PT Astra Serif" w:eastAsia="Times New Roman" w:hAnsi="PT Astra Serif" w:cs="Times New Roman"/>
          <w:sz w:val="28"/>
          <w:szCs w:val="28"/>
        </w:rPr>
        <w:t>Устава муниципального образования</w:t>
      </w:r>
      <w:r w:rsidR="007F4D98">
        <w:rPr>
          <w:rFonts w:ascii="PT Astra Serif" w:eastAsia="Times New Roman" w:hAnsi="PT Astra Serif" w:cs="Times New Roman"/>
          <w:sz w:val="28"/>
          <w:szCs w:val="28"/>
        </w:rPr>
        <w:t>»</w:t>
      </w:r>
      <w:r w:rsidR="00DE4AAF" w:rsidRPr="00C05A1B">
        <w:rPr>
          <w:rFonts w:ascii="PT Astra Serif" w:eastAsia="Times New Roman" w:hAnsi="PT Astra Serif" w:cs="Times New Roman"/>
          <w:sz w:val="28"/>
          <w:szCs w:val="28"/>
        </w:rPr>
        <w:t xml:space="preserve"> дополнить </w:t>
      </w:r>
      <w:r w:rsidR="00340843" w:rsidRPr="00C05A1B">
        <w:rPr>
          <w:rFonts w:ascii="PT Astra Serif" w:eastAsia="Times New Roman" w:hAnsi="PT Astra Serif" w:cs="Times New Roman"/>
          <w:sz w:val="28"/>
          <w:szCs w:val="28"/>
        </w:rPr>
        <w:t>словами</w:t>
      </w:r>
      <w:r w:rsidR="00DE4AAF" w:rsidRPr="00C05A1B">
        <w:rPr>
          <w:rFonts w:ascii="PT Astra Serif" w:eastAsia="Times New Roman" w:hAnsi="PT Astra Serif" w:cs="Times New Roman"/>
          <w:sz w:val="28"/>
          <w:szCs w:val="28"/>
        </w:rPr>
        <w:t xml:space="preserve"> «городской округ»;</w:t>
      </w:r>
    </w:p>
    <w:p w:rsidR="00595478" w:rsidRDefault="00595478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05A1B">
        <w:rPr>
          <w:rFonts w:ascii="PT Astra Serif" w:eastAsia="Times New Roman" w:hAnsi="PT Astra Serif" w:cs="Times New Roman"/>
          <w:sz w:val="28"/>
          <w:szCs w:val="28"/>
        </w:rPr>
        <w:t>2)</w:t>
      </w:r>
      <w:r w:rsidR="00011260" w:rsidRPr="00C05A1B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8657E8">
        <w:rPr>
          <w:rFonts w:ascii="PT Astra Serif" w:eastAsia="Times New Roman" w:hAnsi="PT Astra Serif" w:cs="Times New Roman"/>
          <w:sz w:val="28"/>
          <w:szCs w:val="28"/>
        </w:rPr>
        <w:t xml:space="preserve">в </w:t>
      </w:r>
      <w:r w:rsidR="00011260" w:rsidRPr="00C05A1B">
        <w:rPr>
          <w:rFonts w:ascii="PT Astra Serif" w:eastAsia="Times New Roman" w:hAnsi="PT Astra Serif" w:cs="Times New Roman"/>
          <w:sz w:val="28"/>
          <w:szCs w:val="28"/>
        </w:rPr>
        <w:t xml:space="preserve">приложении к </w:t>
      </w:r>
      <w:r w:rsidR="004C0187" w:rsidRPr="00C05A1B">
        <w:rPr>
          <w:rFonts w:ascii="PT Astra Serif" w:eastAsia="Times New Roman" w:hAnsi="PT Astra Serif" w:cs="Times New Roman"/>
          <w:sz w:val="28"/>
          <w:szCs w:val="28"/>
        </w:rPr>
        <w:t>п</w:t>
      </w:r>
      <w:r w:rsidR="00011260" w:rsidRPr="00C05A1B">
        <w:rPr>
          <w:rFonts w:ascii="PT Astra Serif" w:eastAsia="Times New Roman" w:hAnsi="PT Astra Serif" w:cs="Times New Roman"/>
          <w:sz w:val="28"/>
          <w:szCs w:val="28"/>
        </w:rPr>
        <w:t>остановлению</w:t>
      </w:r>
      <w:r w:rsidRPr="00C05A1B">
        <w:rPr>
          <w:rFonts w:ascii="PT Astra Serif" w:eastAsia="Times New Roman" w:hAnsi="PT Astra Serif" w:cs="Times New Roman"/>
          <w:sz w:val="28"/>
          <w:szCs w:val="28"/>
        </w:rPr>
        <w:t>:</w:t>
      </w:r>
    </w:p>
    <w:p w:rsidR="00C218CE" w:rsidRPr="00C05A1B" w:rsidRDefault="00C218CE" w:rsidP="00C218CE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а)</w:t>
      </w:r>
      <w:r w:rsidRPr="00C218CE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8657E8">
        <w:rPr>
          <w:rFonts w:ascii="PT Astra Serif" w:eastAsia="Times New Roman" w:hAnsi="PT Astra Serif" w:cs="Times New Roman"/>
          <w:sz w:val="28"/>
          <w:szCs w:val="28"/>
        </w:rPr>
        <w:t>абзац 3 пункта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 2</w:t>
      </w:r>
      <w:bookmarkStart w:id="0" w:name="_GoBack"/>
      <w:bookmarkEnd w:id="0"/>
      <w:r>
        <w:rPr>
          <w:rFonts w:ascii="PT Astra Serif" w:eastAsia="Times New Roman" w:hAnsi="PT Astra Serif" w:cs="Times New Roman"/>
          <w:sz w:val="28"/>
          <w:szCs w:val="28"/>
        </w:rPr>
        <w:t xml:space="preserve"> радела </w:t>
      </w:r>
      <w:r>
        <w:rPr>
          <w:rFonts w:ascii="PT Astra Serif" w:eastAsia="Times New Roman" w:hAnsi="PT Astra Serif" w:cs="Times New Roman"/>
          <w:sz w:val="28"/>
          <w:szCs w:val="28"/>
          <w:lang w:val="en-US"/>
        </w:rPr>
        <w:t>I</w:t>
      </w:r>
      <w:r w:rsidRPr="00C05A1B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8657E8">
        <w:rPr>
          <w:rFonts w:ascii="PT Astra Serif" w:eastAsia="Times New Roman" w:hAnsi="PT Astra Serif" w:cs="Times New Roman"/>
          <w:sz w:val="28"/>
          <w:szCs w:val="28"/>
        </w:rPr>
        <w:t>П</w:t>
      </w:r>
      <w:r w:rsidRPr="00C05A1B">
        <w:rPr>
          <w:rFonts w:ascii="PT Astra Serif" w:eastAsia="Times New Roman" w:hAnsi="PT Astra Serif" w:cs="Times New Roman"/>
          <w:sz w:val="28"/>
          <w:szCs w:val="28"/>
        </w:rPr>
        <w:t xml:space="preserve">остановления после </w:t>
      </w:r>
      <w:r>
        <w:rPr>
          <w:rFonts w:ascii="PT Astra Serif" w:eastAsia="Times New Roman" w:hAnsi="PT Astra Serif" w:cs="Times New Roman"/>
          <w:sz w:val="28"/>
          <w:szCs w:val="28"/>
        </w:rPr>
        <w:t>текста</w:t>
      </w:r>
      <w:r w:rsidRPr="00C05A1B">
        <w:rPr>
          <w:rFonts w:ascii="PT Astra Serif" w:eastAsia="Times New Roman" w:hAnsi="PT Astra Serif" w:cs="Times New Roman"/>
          <w:sz w:val="28"/>
          <w:szCs w:val="28"/>
        </w:rPr>
        <w:t xml:space="preserve"> «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и </w:t>
      </w:r>
      <w:r w:rsidRPr="00C05A1B">
        <w:rPr>
          <w:rFonts w:ascii="PT Astra Serif" w:eastAsia="Times New Roman" w:hAnsi="PT Astra Serif" w:cs="Times New Roman"/>
          <w:sz w:val="28"/>
          <w:szCs w:val="28"/>
        </w:rPr>
        <w:t>Устав</w:t>
      </w:r>
      <w:r>
        <w:rPr>
          <w:rFonts w:ascii="PT Astra Serif" w:eastAsia="Times New Roman" w:hAnsi="PT Astra Serif" w:cs="Times New Roman"/>
          <w:sz w:val="28"/>
          <w:szCs w:val="28"/>
        </w:rPr>
        <w:t>ом</w:t>
      </w:r>
      <w:r w:rsidRPr="00C05A1B">
        <w:rPr>
          <w:rFonts w:ascii="PT Astra Serif" w:eastAsia="Times New Roman" w:hAnsi="PT Astra Serif" w:cs="Times New Roman"/>
          <w:sz w:val="28"/>
          <w:szCs w:val="28"/>
        </w:rPr>
        <w:t xml:space="preserve"> муниципального образования</w:t>
      </w:r>
      <w:r>
        <w:rPr>
          <w:rFonts w:ascii="PT Astra Serif" w:eastAsia="Times New Roman" w:hAnsi="PT Astra Serif" w:cs="Times New Roman"/>
          <w:sz w:val="28"/>
          <w:szCs w:val="28"/>
        </w:rPr>
        <w:t>»</w:t>
      </w:r>
      <w:r w:rsidRPr="00C05A1B">
        <w:rPr>
          <w:rFonts w:ascii="PT Astra Serif" w:eastAsia="Times New Roman" w:hAnsi="PT Astra Serif" w:cs="Times New Roman"/>
          <w:sz w:val="28"/>
          <w:szCs w:val="28"/>
        </w:rPr>
        <w:t xml:space="preserve"> дополнить словами «городской округ»;</w:t>
      </w:r>
    </w:p>
    <w:p w:rsidR="00C44D2C" w:rsidRPr="00C05A1B" w:rsidRDefault="00C218CE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б</w:t>
      </w:r>
      <w:r w:rsidR="009C1DD1" w:rsidRPr="00C05A1B">
        <w:rPr>
          <w:rFonts w:ascii="PT Astra Serif" w:eastAsia="Times New Roman" w:hAnsi="PT Astra Serif" w:cs="Times New Roman"/>
          <w:sz w:val="28"/>
          <w:szCs w:val="28"/>
        </w:rPr>
        <w:t xml:space="preserve">) </w:t>
      </w:r>
      <w:r w:rsidR="00C44D2C" w:rsidRPr="00C05A1B">
        <w:rPr>
          <w:rFonts w:ascii="PT Astra Serif" w:eastAsia="Times New Roman" w:hAnsi="PT Astra Serif" w:cs="Times New Roman"/>
          <w:sz w:val="28"/>
          <w:szCs w:val="28"/>
        </w:rPr>
        <w:t xml:space="preserve">в разделе </w:t>
      </w:r>
      <w:r w:rsidR="00C44D2C" w:rsidRPr="00C05A1B">
        <w:rPr>
          <w:rFonts w:ascii="PT Astra Serif" w:eastAsia="Times New Roman" w:hAnsi="PT Astra Serif" w:cs="Times New Roman"/>
          <w:sz w:val="28"/>
          <w:szCs w:val="28"/>
          <w:lang w:val="en-US"/>
        </w:rPr>
        <w:t>II</w:t>
      </w:r>
      <w:r w:rsidR="00C44D2C" w:rsidRPr="00C05A1B">
        <w:rPr>
          <w:rFonts w:ascii="PT Astra Serif" w:eastAsia="Times New Roman" w:hAnsi="PT Astra Serif" w:cs="Times New Roman"/>
          <w:sz w:val="28"/>
          <w:szCs w:val="28"/>
        </w:rPr>
        <w:t>:</w:t>
      </w:r>
    </w:p>
    <w:p w:rsidR="00F777D8" w:rsidRDefault="00C44D2C" w:rsidP="00F777D8">
      <w:pPr>
        <w:pStyle w:val="4"/>
        <w:shd w:val="clear" w:color="auto" w:fill="FFFFFF"/>
        <w:spacing w:before="0" w:line="240" w:lineRule="atLeast"/>
        <w:jc w:val="both"/>
        <w:textAlignment w:val="baseline"/>
        <w:rPr>
          <w:rFonts w:ascii="PT Astra Serif" w:eastAsia="Times New Roman" w:hAnsi="PT Astra Serif" w:cs="Times New Roman"/>
          <w:i w:val="0"/>
          <w:color w:val="auto"/>
          <w:sz w:val="28"/>
          <w:szCs w:val="28"/>
        </w:rPr>
      </w:pPr>
      <w:r w:rsidRPr="00F777D8">
        <w:rPr>
          <w:rFonts w:ascii="PT Astra Serif" w:eastAsia="Times New Roman" w:hAnsi="PT Astra Serif" w:cs="Times New Roman"/>
          <w:i w:val="0"/>
          <w:color w:val="auto"/>
          <w:sz w:val="28"/>
          <w:szCs w:val="28"/>
        </w:rPr>
        <w:t xml:space="preserve"> </w:t>
      </w:r>
      <w:r w:rsidR="00F777D8">
        <w:rPr>
          <w:rFonts w:ascii="PT Astra Serif" w:eastAsia="Times New Roman" w:hAnsi="PT Astra Serif" w:cs="Times New Roman"/>
          <w:i w:val="0"/>
          <w:color w:val="auto"/>
          <w:sz w:val="28"/>
          <w:szCs w:val="28"/>
        </w:rPr>
        <w:t xml:space="preserve">         </w:t>
      </w:r>
      <w:r w:rsidR="009C1DD1" w:rsidRPr="00F777D8">
        <w:rPr>
          <w:rFonts w:ascii="PT Astra Serif" w:eastAsia="Times New Roman" w:hAnsi="PT Astra Serif" w:cs="Times New Roman"/>
          <w:i w:val="0"/>
          <w:color w:val="auto"/>
          <w:sz w:val="28"/>
          <w:szCs w:val="28"/>
        </w:rPr>
        <w:t xml:space="preserve">наименование подраздела </w:t>
      </w:r>
      <w:r w:rsidR="00011260" w:rsidRPr="00F777D8">
        <w:rPr>
          <w:rFonts w:ascii="PT Astra Serif" w:eastAsia="Times New Roman" w:hAnsi="PT Astra Serif" w:cs="Times New Roman"/>
          <w:i w:val="0"/>
          <w:color w:val="auto"/>
          <w:sz w:val="28"/>
          <w:szCs w:val="28"/>
        </w:rPr>
        <w:t>«</w:t>
      </w:r>
      <w:r w:rsidR="00F777D8" w:rsidRPr="00F777D8">
        <w:rPr>
          <w:rFonts w:ascii="PT Astra Serif" w:eastAsia="Times New Roman" w:hAnsi="PT Astra Serif" w:cs="Arial"/>
          <w:bCs/>
          <w:i w:val="0"/>
          <w:iCs w:val="0"/>
          <w:color w:val="auto"/>
          <w:sz w:val="28"/>
          <w:szCs w:val="28"/>
        </w:rPr>
        <w:t xml:space="preserve">Нормативные правовые акты, регулирующие </w:t>
      </w:r>
      <w:r w:rsidR="00F777D8">
        <w:rPr>
          <w:rFonts w:ascii="PT Astra Serif" w:eastAsia="Times New Roman" w:hAnsi="PT Astra Serif" w:cs="Arial"/>
          <w:bCs/>
          <w:i w:val="0"/>
          <w:iCs w:val="0"/>
          <w:color w:val="auto"/>
          <w:sz w:val="28"/>
          <w:szCs w:val="28"/>
        </w:rPr>
        <w:t>п</w:t>
      </w:r>
      <w:r w:rsidR="00F777D8" w:rsidRPr="00F777D8">
        <w:rPr>
          <w:rFonts w:ascii="PT Astra Serif" w:eastAsia="Times New Roman" w:hAnsi="PT Astra Serif" w:cs="Arial"/>
          <w:bCs/>
          <w:i w:val="0"/>
          <w:iCs w:val="0"/>
          <w:color w:val="auto"/>
          <w:sz w:val="28"/>
          <w:szCs w:val="28"/>
        </w:rPr>
        <w:t>редоставление муниципальной услуги</w:t>
      </w:r>
      <w:r w:rsidR="00011260" w:rsidRPr="00F777D8">
        <w:rPr>
          <w:rFonts w:ascii="PT Astra Serif" w:eastAsia="Times New Roman" w:hAnsi="PT Astra Serif" w:cs="Times New Roman"/>
          <w:i w:val="0"/>
          <w:color w:val="auto"/>
          <w:sz w:val="28"/>
          <w:szCs w:val="28"/>
        </w:rPr>
        <w:t>»</w:t>
      </w:r>
      <w:r w:rsidR="009C1DD1" w:rsidRPr="00F777D8">
        <w:rPr>
          <w:rFonts w:ascii="PT Astra Serif" w:eastAsia="Times New Roman" w:hAnsi="PT Astra Serif" w:cs="Times New Roman"/>
          <w:i w:val="0"/>
          <w:color w:val="auto"/>
          <w:sz w:val="28"/>
          <w:szCs w:val="28"/>
        </w:rPr>
        <w:t xml:space="preserve"> исключить</w:t>
      </w:r>
      <w:r w:rsidR="00011260" w:rsidRPr="00F777D8">
        <w:rPr>
          <w:rFonts w:ascii="PT Astra Serif" w:eastAsia="Times New Roman" w:hAnsi="PT Astra Serif" w:cs="Times New Roman"/>
          <w:i w:val="0"/>
          <w:color w:val="auto"/>
          <w:sz w:val="28"/>
          <w:szCs w:val="28"/>
        </w:rPr>
        <w:t>;</w:t>
      </w:r>
    </w:p>
    <w:p w:rsidR="00BF6353" w:rsidRPr="00F777D8" w:rsidRDefault="00CB5544" w:rsidP="00F777D8">
      <w:pPr>
        <w:pStyle w:val="4"/>
        <w:shd w:val="clear" w:color="auto" w:fill="FFFFFF"/>
        <w:spacing w:before="0" w:line="240" w:lineRule="atLeast"/>
        <w:jc w:val="both"/>
        <w:textAlignment w:val="baseline"/>
        <w:rPr>
          <w:rFonts w:ascii="PT Astra Serif" w:eastAsia="Times New Roman" w:hAnsi="PT Astra Serif" w:cs="Times New Roman"/>
          <w:b/>
          <w:i w:val="0"/>
          <w:color w:val="auto"/>
          <w:sz w:val="28"/>
          <w:szCs w:val="28"/>
        </w:rPr>
      </w:pPr>
      <w:r w:rsidRPr="00F777D8">
        <w:rPr>
          <w:rFonts w:ascii="PT Astra Serif" w:eastAsia="Times New Roman" w:hAnsi="PT Astra Serif" w:cs="Times New Roman"/>
          <w:i w:val="0"/>
          <w:color w:val="auto"/>
          <w:sz w:val="28"/>
          <w:szCs w:val="28"/>
        </w:rPr>
        <w:t xml:space="preserve">         </w:t>
      </w:r>
      <w:r w:rsidR="00D77F1B" w:rsidRPr="00F777D8">
        <w:rPr>
          <w:rFonts w:ascii="PT Astra Serif" w:eastAsia="Times New Roman" w:hAnsi="PT Astra Serif" w:cs="Times New Roman"/>
          <w:i w:val="0"/>
          <w:color w:val="auto"/>
          <w:sz w:val="28"/>
          <w:szCs w:val="28"/>
        </w:rPr>
        <w:t xml:space="preserve"> </w:t>
      </w:r>
      <w:r w:rsidR="00112A82" w:rsidRPr="00F777D8">
        <w:rPr>
          <w:rFonts w:ascii="PT Astra Serif" w:eastAsia="Times New Roman" w:hAnsi="PT Astra Serif" w:cs="Times New Roman"/>
          <w:i w:val="0"/>
          <w:color w:val="auto"/>
          <w:sz w:val="28"/>
          <w:szCs w:val="28"/>
        </w:rPr>
        <w:t>пункт 1</w:t>
      </w:r>
      <w:r w:rsidR="00F777D8">
        <w:rPr>
          <w:rFonts w:ascii="PT Astra Serif" w:eastAsia="Times New Roman" w:hAnsi="PT Astra Serif" w:cs="Times New Roman"/>
          <w:i w:val="0"/>
          <w:color w:val="auto"/>
          <w:sz w:val="28"/>
          <w:szCs w:val="28"/>
        </w:rPr>
        <w:t>6</w:t>
      </w:r>
      <w:r w:rsidR="009C1DD1" w:rsidRPr="00F777D8">
        <w:rPr>
          <w:rFonts w:ascii="PT Astra Serif" w:eastAsia="Times New Roman" w:hAnsi="PT Astra Serif" w:cs="Times New Roman"/>
          <w:i w:val="0"/>
          <w:color w:val="auto"/>
          <w:sz w:val="28"/>
          <w:szCs w:val="28"/>
        </w:rPr>
        <w:t xml:space="preserve"> исключить</w:t>
      </w:r>
      <w:r w:rsidR="00112A82" w:rsidRPr="00F777D8">
        <w:rPr>
          <w:rFonts w:ascii="PT Astra Serif" w:eastAsia="Times New Roman" w:hAnsi="PT Astra Serif" w:cs="Times New Roman"/>
          <w:i w:val="0"/>
          <w:color w:val="auto"/>
          <w:sz w:val="28"/>
          <w:szCs w:val="28"/>
        </w:rPr>
        <w:t>;</w:t>
      </w:r>
    </w:p>
    <w:p w:rsidR="00CB5544" w:rsidRPr="00C05A1B" w:rsidRDefault="00BF6353" w:rsidP="00F777D8">
      <w:pPr>
        <w:pStyle w:val="ConsPlusTitle"/>
        <w:spacing w:line="240" w:lineRule="atLeast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 w:rsidRPr="00F777D8">
        <w:rPr>
          <w:rFonts w:ascii="PT Astra Serif" w:eastAsia="Times New Roman" w:hAnsi="PT Astra Serif" w:cs="Times New Roman"/>
          <w:b w:val="0"/>
          <w:sz w:val="28"/>
          <w:szCs w:val="28"/>
        </w:rPr>
        <w:tab/>
      </w:r>
      <w:r w:rsidR="00F777D8">
        <w:rPr>
          <w:rFonts w:ascii="PT Astra Serif" w:eastAsia="Times New Roman" w:hAnsi="PT Astra Serif" w:cs="Times New Roman"/>
          <w:b w:val="0"/>
          <w:sz w:val="28"/>
          <w:szCs w:val="28"/>
        </w:rPr>
        <w:t>в</w:t>
      </w:r>
      <w:r w:rsidR="00C44D2C" w:rsidRPr="00C05A1B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) </w:t>
      </w:r>
      <w:r w:rsidR="00D77F1B" w:rsidRPr="00C05A1B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раздел </w:t>
      </w:r>
      <w:r w:rsidR="00D77F1B" w:rsidRPr="00C05A1B">
        <w:rPr>
          <w:rFonts w:ascii="PT Astra Serif" w:eastAsia="Times New Roman" w:hAnsi="PT Astra Serif" w:cs="Times New Roman"/>
          <w:b w:val="0"/>
          <w:sz w:val="28"/>
          <w:szCs w:val="28"/>
          <w:lang w:val="en-US"/>
        </w:rPr>
        <w:t>IV</w:t>
      </w:r>
      <w:r w:rsidR="00D77F1B" w:rsidRPr="00C05A1B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</w:t>
      </w:r>
      <w:r w:rsidR="00CF5DFA" w:rsidRPr="00C05A1B">
        <w:rPr>
          <w:rFonts w:ascii="PT Astra Serif" w:eastAsia="Times New Roman" w:hAnsi="PT Astra Serif" w:cs="Times New Roman"/>
          <w:b w:val="0"/>
          <w:sz w:val="28"/>
          <w:szCs w:val="28"/>
        </w:rPr>
        <w:t>«</w:t>
      </w:r>
      <w:r w:rsidR="00CB5544" w:rsidRPr="00C05A1B">
        <w:rPr>
          <w:rFonts w:ascii="PT Astra Serif" w:hAnsi="PT Astra Serif"/>
          <w:b w:val="0"/>
          <w:sz w:val="28"/>
          <w:szCs w:val="28"/>
        </w:rPr>
        <w:t xml:space="preserve">Формы контроля за </w:t>
      </w:r>
      <w:r w:rsidR="00F777D8">
        <w:rPr>
          <w:rFonts w:ascii="PT Astra Serif" w:hAnsi="PT Astra Serif"/>
          <w:b w:val="0"/>
          <w:sz w:val="28"/>
          <w:szCs w:val="28"/>
        </w:rPr>
        <w:t>предоставлением муниципальной услуги</w:t>
      </w:r>
      <w:r w:rsidR="00CF5DFA" w:rsidRPr="00C05A1B">
        <w:rPr>
          <w:rFonts w:ascii="PT Astra Serif" w:hAnsi="PT Astra Serif"/>
          <w:b w:val="0"/>
          <w:sz w:val="28"/>
          <w:szCs w:val="28"/>
        </w:rPr>
        <w:t>»</w:t>
      </w:r>
      <w:r w:rsidR="00C57433" w:rsidRPr="00C05A1B">
        <w:rPr>
          <w:rFonts w:ascii="PT Astra Serif" w:hAnsi="PT Astra Serif"/>
          <w:b w:val="0"/>
          <w:sz w:val="28"/>
          <w:szCs w:val="28"/>
        </w:rPr>
        <w:t xml:space="preserve"> </w:t>
      </w:r>
      <w:r w:rsidR="00C57433" w:rsidRPr="00C05A1B">
        <w:rPr>
          <w:rFonts w:ascii="PT Astra Serif" w:eastAsia="Times New Roman" w:hAnsi="PT Astra Serif" w:cs="Times New Roman"/>
          <w:b w:val="0"/>
          <w:sz w:val="28"/>
          <w:szCs w:val="28"/>
        </w:rPr>
        <w:t>исключить</w:t>
      </w:r>
      <w:r w:rsidR="00CF5DFA" w:rsidRPr="00C05A1B">
        <w:rPr>
          <w:rFonts w:ascii="PT Astra Serif" w:hAnsi="PT Astra Serif"/>
          <w:b w:val="0"/>
          <w:sz w:val="28"/>
          <w:szCs w:val="28"/>
        </w:rPr>
        <w:t>;</w:t>
      </w:r>
      <w:r w:rsidR="00C57433" w:rsidRPr="00C05A1B">
        <w:rPr>
          <w:rFonts w:ascii="PT Astra Serif" w:eastAsia="Times New Roman" w:hAnsi="PT Astra Serif" w:cs="Times New Roman"/>
          <w:b w:val="0"/>
          <w:sz w:val="28"/>
          <w:szCs w:val="28"/>
        </w:rPr>
        <w:t xml:space="preserve"> </w:t>
      </w:r>
    </w:p>
    <w:p w:rsidR="00010698" w:rsidRPr="00010698" w:rsidRDefault="00CF5DFA" w:rsidP="00010698">
      <w:pPr>
        <w:pStyle w:val="3"/>
        <w:shd w:val="clear" w:color="auto" w:fill="FFFFFF"/>
        <w:spacing w:before="0"/>
        <w:jc w:val="both"/>
        <w:textAlignment w:val="baseline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C05A1B">
        <w:rPr>
          <w:rFonts w:ascii="PT Astra Serif" w:hAnsi="PT Astra Serif"/>
          <w:sz w:val="28"/>
          <w:szCs w:val="28"/>
        </w:rPr>
        <w:lastRenderedPageBreak/>
        <w:tab/>
      </w:r>
      <w:r w:rsidR="00F777D8" w:rsidRPr="00F777D8">
        <w:rPr>
          <w:rFonts w:ascii="PT Astra Serif" w:hAnsi="PT Astra Serif"/>
          <w:color w:val="auto"/>
          <w:sz w:val="28"/>
          <w:szCs w:val="28"/>
        </w:rPr>
        <w:t>г</w:t>
      </w:r>
      <w:r w:rsidR="00C44D2C" w:rsidRPr="00F777D8">
        <w:rPr>
          <w:rFonts w:ascii="PT Astra Serif" w:hAnsi="PT Astra Serif"/>
          <w:color w:val="auto"/>
          <w:sz w:val="28"/>
          <w:szCs w:val="28"/>
        </w:rPr>
        <w:t xml:space="preserve">) </w:t>
      </w:r>
      <w:r w:rsidR="00D77F1B" w:rsidRPr="00F777D8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раздел </w:t>
      </w:r>
      <w:r w:rsidR="00D77F1B" w:rsidRPr="00F777D8">
        <w:rPr>
          <w:rFonts w:ascii="PT Astra Serif" w:eastAsia="Times New Roman" w:hAnsi="PT Astra Serif" w:cs="Times New Roman"/>
          <w:color w:val="auto"/>
          <w:sz w:val="28"/>
          <w:szCs w:val="28"/>
          <w:lang w:val="en-US"/>
        </w:rPr>
        <w:t>V</w:t>
      </w:r>
      <w:r w:rsidR="00FB4694" w:rsidRPr="00F777D8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  <w:r w:rsidRPr="00F777D8">
        <w:rPr>
          <w:rFonts w:ascii="PT Astra Serif" w:eastAsia="Times New Roman" w:hAnsi="PT Astra Serif" w:cs="Times New Roman"/>
          <w:color w:val="auto"/>
          <w:sz w:val="28"/>
          <w:szCs w:val="28"/>
        </w:rPr>
        <w:t>«</w:t>
      </w:r>
      <w:r w:rsidR="00F777D8" w:rsidRPr="00F777D8">
        <w:rPr>
          <w:rFonts w:ascii="PT Astra Serif" w:eastAsia="Times New Roman" w:hAnsi="PT Astra Serif" w:cs="Arial"/>
          <w:bCs/>
          <w:color w:val="auto"/>
          <w:sz w:val="28"/>
          <w:szCs w:val="28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а также должностных лиц, участвующих в предоставлении муниципальной </w:t>
      </w:r>
      <w:r w:rsidR="00F777D8" w:rsidRPr="00010698">
        <w:rPr>
          <w:rFonts w:ascii="PT Astra Serif" w:eastAsia="Times New Roman" w:hAnsi="PT Astra Serif" w:cs="Arial"/>
          <w:bCs/>
          <w:color w:val="auto"/>
          <w:sz w:val="28"/>
          <w:szCs w:val="28"/>
        </w:rPr>
        <w:t>услуги</w:t>
      </w:r>
      <w:r w:rsidRPr="00010698">
        <w:rPr>
          <w:rFonts w:ascii="PT Astra Serif" w:hAnsi="PT Astra Serif"/>
          <w:color w:val="auto"/>
          <w:sz w:val="28"/>
          <w:szCs w:val="28"/>
        </w:rPr>
        <w:t>»</w:t>
      </w:r>
      <w:r w:rsidR="00C57433" w:rsidRPr="00010698">
        <w:rPr>
          <w:rFonts w:ascii="PT Astra Serif" w:hAnsi="PT Astra Serif"/>
          <w:color w:val="auto"/>
          <w:sz w:val="28"/>
          <w:szCs w:val="28"/>
        </w:rPr>
        <w:t xml:space="preserve"> </w:t>
      </w:r>
      <w:r w:rsidR="00C57433" w:rsidRPr="00010698">
        <w:rPr>
          <w:rFonts w:ascii="PT Astra Serif" w:eastAsia="Times New Roman" w:hAnsi="PT Astra Serif" w:cs="Times New Roman"/>
          <w:color w:val="auto"/>
          <w:sz w:val="28"/>
          <w:szCs w:val="28"/>
        </w:rPr>
        <w:t>исключить</w:t>
      </w:r>
      <w:r w:rsidR="00066EE0" w:rsidRPr="00010698">
        <w:rPr>
          <w:rFonts w:ascii="PT Astra Serif" w:hAnsi="PT Astra Serif"/>
          <w:color w:val="auto"/>
          <w:sz w:val="28"/>
          <w:szCs w:val="28"/>
        </w:rPr>
        <w:t>.</w:t>
      </w:r>
      <w:r w:rsidR="00364B8C" w:rsidRPr="00010698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</w:p>
    <w:p w:rsidR="00D22956" w:rsidRPr="00010698" w:rsidRDefault="00010698" w:rsidP="00010698">
      <w:pPr>
        <w:pStyle w:val="3"/>
        <w:shd w:val="clear" w:color="auto" w:fill="FFFFFF"/>
        <w:spacing w:before="0"/>
        <w:jc w:val="both"/>
        <w:textAlignment w:val="baseline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010698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         </w:t>
      </w:r>
      <w:r w:rsidR="0043244E" w:rsidRPr="00010698">
        <w:rPr>
          <w:rFonts w:ascii="PT Astra Serif" w:eastAsia="Times New Roman" w:hAnsi="PT Astra Serif" w:cs="Times New Roman"/>
          <w:color w:val="auto"/>
          <w:sz w:val="28"/>
          <w:szCs w:val="28"/>
        </w:rPr>
        <w:t>2.</w:t>
      </w:r>
      <w:r w:rsidR="00346164" w:rsidRPr="00010698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  <w:r w:rsidR="00011260" w:rsidRPr="00010698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Разместить </w:t>
      </w:r>
      <w:r w:rsidR="00E956CD">
        <w:rPr>
          <w:rFonts w:ascii="PT Astra Serif" w:eastAsia="Times New Roman" w:hAnsi="PT Astra Serif" w:cs="Times New Roman"/>
          <w:color w:val="auto"/>
          <w:sz w:val="28"/>
          <w:szCs w:val="28"/>
        </w:rPr>
        <w:t>П</w:t>
      </w:r>
      <w:r w:rsidR="00D22956" w:rsidRPr="00010698">
        <w:rPr>
          <w:rFonts w:ascii="PT Astra Serif" w:eastAsia="Times New Roman" w:hAnsi="PT Astra Serif" w:cs="Times New Roman"/>
          <w:color w:val="auto"/>
          <w:sz w:val="28"/>
          <w:szCs w:val="28"/>
        </w:rPr>
        <w:t>остановление на официальном сайте администрации города Тулы в информационно-телекоммуникационной сети «Интернет».</w:t>
      </w:r>
    </w:p>
    <w:p w:rsidR="0043244E" w:rsidRPr="00DD0C73" w:rsidRDefault="0043244E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C05A1B">
        <w:rPr>
          <w:rFonts w:ascii="PT Astra Serif" w:eastAsia="Times New Roman" w:hAnsi="PT Astra Serif" w:cs="Times New Roman"/>
          <w:sz w:val="28"/>
          <w:szCs w:val="28"/>
        </w:rPr>
        <w:t>3.</w:t>
      </w:r>
      <w:r w:rsidR="009F423C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C05A1B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D22956" w:rsidRPr="00C05A1B">
        <w:rPr>
          <w:rFonts w:ascii="PT Astra Serif" w:eastAsia="Times New Roman" w:hAnsi="PT Astra Serif" w:cs="Times New Roman"/>
          <w:sz w:val="28"/>
          <w:szCs w:val="28"/>
        </w:rPr>
        <w:t>Постановление вступае</w:t>
      </w:r>
      <w:r w:rsidR="00D22956" w:rsidRPr="00DD0C73">
        <w:rPr>
          <w:rFonts w:ascii="PT Astra Serif" w:eastAsia="Times New Roman" w:hAnsi="PT Astra Serif" w:cs="Times New Roman"/>
          <w:sz w:val="28"/>
          <w:szCs w:val="28"/>
        </w:rPr>
        <w:t xml:space="preserve">т в силу со дня официального опубликования. </w:t>
      </w:r>
    </w:p>
    <w:p w:rsidR="00072171" w:rsidRPr="00DD0C73" w:rsidRDefault="00072171" w:rsidP="00011260">
      <w:pPr>
        <w:tabs>
          <w:tab w:val="left" w:pos="9498"/>
        </w:tabs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B610D3" w:rsidRPr="00DD0C73" w:rsidRDefault="00C95DBA" w:rsidP="00EA3C27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D0C73">
        <w:rPr>
          <w:rFonts w:ascii="PT Astra Serif" w:eastAsia="Times New Roman" w:hAnsi="PT Astra Serif" w:cs="Times New Roman"/>
          <w:sz w:val="28"/>
          <w:szCs w:val="28"/>
        </w:rPr>
        <w:t>Г</w:t>
      </w:r>
      <w:r w:rsidR="0043244E" w:rsidRPr="00DD0C73">
        <w:rPr>
          <w:rFonts w:ascii="PT Astra Serif" w:eastAsia="Times New Roman" w:hAnsi="PT Astra Serif" w:cs="Times New Roman"/>
          <w:sz w:val="28"/>
          <w:szCs w:val="28"/>
        </w:rPr>
        <w:t>лав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>а</w:t>
      </w:r>
      <w:r w:rsidR="0043244E" w:rsidRPr="00DD0C73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>администрации</w:t>
      </w:r>
    </w:p>
    <w:p w:rsidR="00DD0C73" w:rsidRDefault="0043244E" w:rsidP="00011260">
      <w:pPr>
        <w:tabs>
          <w:tab w:val="left" w:pos="9498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города Тулы                                 </w:t>
      </w:r>
      <w:r w:rsidR="00C95DBA" w:rsidRPr="00DD0C73">
        <w:rPr>
          <w:rFonts w:ascii="PT Astra Serif" w:eastAsia="Times New Roman" w:hAnsi="PT Astra Serif" w:cs="Times New Roman"/>
          <w:sz w:val="28"/>
          <w:szCs w:val="28"/>
        </w:rPr>
        <w:t xml:space="preserve">                             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                 </w:t>
      </w:r>
      <w:r w:rsidR="00B610D3" w:rsidRPr="00DD0C73">
        <w:rPr>
          <w:rFonts w:ascii="PT Astra Serif" w:eastAsia="Times New Roman" w:hAnsi="PT Astra Serif" w:cs="Times New Roman"/>
          <w:sz w:val="28"/>
          <w:szCs w:val="28"/>
        </w:rPr>
        <w:t xml:space="preserve">  И.И. Беспалов</w:t>
      </w:r>
      <w:r w:rsidRPr="00DD0C73">
        <w:rPr>
          <w:rFonts w:ascii="PT Astra Serif" w:eastAsia="Times New Roman" w:hAnsi="PT Astra Serif" w:cs="Times New Roman"/>
          <w:sz w:val="28"/>
          <w:szCs w:val="28"/>
        </w:rPr>
        <w:t xml:space="preserve"> </w:t>
      </w:r>
    </w:p>
    <w:sectPr w:rsidR="00DD0C73" w:rsidSect="00EA3C27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8B0615"/>
    <w:multiLevelType w:val="hybridMultilevel"/>
    <w:tmpl w:val="192ACBC4"/>
    <w:lvl w:ilvl="0" w:tplc="8110DA58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70A"/>
    <w:rsid w:val="000003CB"/>
    <w:rsid w:val="00002B90"/>
    <w:rsid w:val="000076C7"/>
    <w:rsid w:val="00010698"/>
    <w:rsid w:val="00011260"/>
    <w:rsid w:val="00066EE0"/>
    <w:rsid w:val="00072171"/>
    <w:rsid w:val="000A0D25"/>
    <w:rsid w:val="000C3DAF"/>
    <w:rsid w:val="00112A82"/>
    <w:rsid w:val="00176B99"/>
    <w:rsid w:val="00241CF5"/>
    <w:rsid w:val="002A012C"/>
    <w:rsid w:val="002A6EFE"/>
    <w:rsid w:val="002D4240"/>
    <w:rsid w:val="002E50A1"/>
    <w:rsid w:val="002F33A1"/>
    <w:rsid w:val="002F6D72"/>
    <w:rsid w:val="00340843"/>
    <w:rsid w:val="00346164"/>
    <w:rsid w:val="0035158A"/>
    <w:rsid w:val="00364B8C"/>
    <w:rsid w:val="003925BC"/>
    <w:rsid w:val="003A6937"/>
    <w:rsid w:val="003B01F9"/>
    <w:rsid w:val="003B1214"/>
    <w:rsid w:val="003B2352"/>
    <w:rsid w:val="003F4F92"/>
    <w:rsid w:val="00411349"/>
    <w:rsid w:val="0041690B"/>
    <w:rsid w:val="0043244E"/>
    <w:rsid w:val="0045602C"/>
    <w:rsid w:val="004C0187"/>
    <w:rsid w:val="00522A71"/>
    <w:rsid w:val="00587E28"/>
    <w:rsid w:val="00595478"/>
    <w:rsid w:val="005A07C0"/>
    <w:rsid w:val="005A5DC5"/>
    <w:rsid w:val="005E0863"/>
    <w:rsid w:val="006414E9"/>
    <w:rsid w:val="00656401"/>
    <w:rsid w:val="006662A6"/>
    <w:rsid w:val="006679D9"/>
    <w:rsid w:val="00671ECD"/>
    <w:rsid w:val="00681349"/>
    <w:rsid w:val="00694E8E"/>
    <w:rsid w:val="006A5DBC"/>
    <w:rsid w:val="006B4FFA"/>
    <w:rsid w:val="006F43D0"/>
    <w:rsid w:val="00731C69"/>
    <w:rsid w:val="00733A02"/>
    <w:rsid w:val="00736147"/>
    <w:rsid w:val="00754A9B"/>
    <w:rsid w:val="00767AA3"/>
    <w:rsid w:val="00771424"/>
    <w:rsid w:val="00796715"/>
    <w:rsid w:val="007B325E"/>
    <w:rsid w:val="007F4D98"/>
    <w:rsid w:val="00815C1E"/>
    <w:rsid w:val="00831D21"/>
    <w:rsid w:val="00841CC1"/>
    <w:rsid w:val="00865713"/>
    <w:rsid w:val="008657E8"/>
    <w:rsid w:val="00962C88"/>
    <w:rsid w:val="00976D72"/>
    <w:rsid w:val="00986323"/>
    <w:rsid w:val="009B337A"/>
    <w:rsid w:val="009C1DD1"/>
    <w:rsid w:val="009F249D"/>
    <w:rsid w:val="009F423C"/>
    <w:rsid w:val="00A037AC"/>
    <w:rsid w:val="00A33C35"/>
    <w:rsid w:val="00A71B1F"/>
    <w:rsid w:val="00A74282"/>
    <w:rsid w:val="00A80059"/>
    <w:rsid w:val="00B114A8"/>
    <w:rsid w:val="00B332EB"/>
    <w:rsid w:val="00B430FE"/>
    <w:rsid w:val="00B56171"/>
    <w:rsid w:val="00B610D3"/>
    <w:rsid w:val="00B844C9"/>
    <w:rsid w:val="00BF0C38"/>
    <w:rsid w:val="00BF6353"/>
    <w:rsid w:val="00C026F7"/>
    <w:rsid w:val="00C0370A"/>
    <w:rsid w:val="00C05A1B"/>
    <w:rsid w:val="00C218CE"/>
    <w:rsid w:val="00C40968"/>
    <w:rsid w:val="00C44D2C"/>
    <w:rsid w:val="00C5011F"/>
    <w:rsid w:val="00C55209"/>
    <w:rsid w:val="00C57433"/>
    <w:rsid w:val="00C76494"/>
    <w:rsid w:val="00C834F9"/>
    <w:rsid w:val="00C90F37"/>
    <w:rsid w:val="00C95DBA"/>
    <w:rsid w:val="00CA7933"/>
    <w:rsid w:val="00CB5544"/>
    <w:rsid w:val="00CF5DFA"/>
    <w:rsid w:val="00D2175C"/>
    <w:rsid w:val="00D22956"/>
    <w:rsid w:val="00D534E6"/>
    <w:rsid w:val="00D65F7A"/>
    <w:rsid w:val="00D67454"/>
    <w:rsid w:val="00D72579"/>
    <w:rsid w:val="00D77F1B"/>
    <w:rsid w:val="00D921F0"/>
    <w:rsid w:val="00D9641F"/>
    <w:rsid w:val="00DB5F2F"/>
    <w:rsid w:val="00DC3E40"/>
    <w:rsid w:val="00DD0C73"/>
    <w:rsid w:val="00DD7127"/>
    <w:rsid w:val="00DE0BE1"/>
    <w:rsid w:val="00DE4AAF"/>
    <w:rsid w:val="00E368DD"/>
    <w:rsid w:val="00E45CBE"/>
    <w:rsid w:val="00E53AA3"/>
    <w:rsid w:val="00E956CD"/>
    <w:rsid w:val="00EA3C27"/>
    <w:rsid w:val="00EB2A9A"/>
    <w:rsid w:val="00F1188F"/>
    <w:rsid w:val="00F570D5"/>
    <w:rsid w:val="00F777D8"/>
    <w:rsid w:val="00FB42AF"/>
    <w:rsid w:val="00FB4694"/>
    <w:rsid w:val="00FB7FCD"/>
    <w:rsid w:val="00FD1FFD"/>
    <w:rsid w:val="00FF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D1DB8"/>
  <w15:docId w15:val="{0E90D117-746E-411B-9F70-5E6B7F868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44E"/>
  </w:style>
  <w:style w:type="paragraph" w:styleId="3">
    <w:name w:val="heading 3"/>
    <w:basedOn w:val="a"/>
    <w:next w:val="a"/>
    <w:link w:val="30"/>
    <w:uiPriority w:val="9"/>
    <w:unhideWhenUsed/>
    <w:qFormat/>
    <w:rsid w:val="00F777D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F777D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6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641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3A02"/>
    <w:pPr>
      <w:ind w:left="720"/>
      <w:contextualSpacing/>
    </w:pPr>
  </w:style>
  <w:style w:type="paragraph" w:customStyle="1" w:styleId="ConsPlusNormal">
    <w:name w:val="ConsPlusNormal"/>
    <w:rsid w:val="00CB5544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CB5544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customStyle="1" w:styleId="ConsPlusCell">
    <w:name w:val="ConsPlusCell"/>
    <w:rsid w:val="00CF5DFA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character" w:styleId="a6">
    <w:name w:val="annotation reference"/>
    <w:basedOn w:val="a0"/>
    <w:uiPriority w:val="99"/>
    <w:semiHidden/>
    <w:unhideWhenUsed/>
    <w:rsid w:val="0079671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9671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9671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9671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96715"/>
    <w:rPr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F777D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30">
    <w:name w:val="Заголовок 3 Знак"/>
    <w:basedOn w:val="a0"/>
    <w:link w:val="3"/>
    <w:uiPriority w:val="9"/>
    <w:rsid w:val="00F777D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Петрухина Инна Юрьевна</dc:creator>
  <cp:lastModifiedBy>Васильева Алевтина Игоревна</cp:lastModifiedBy>
  <cp:revision>7</cp:revision>
  <cp:lastPrinted>2025-05-28T13:34:00Z</cp:lastPrinted>
  <dcterms:created xsi:type="dcterms:W3CDTF">2025-05-27T08:12:00Z</dcterms:created>
  <dcterms:modified xsi:type="dcterms:W3CDTF">2025-05-28T13:44:00Z</dcterms:modified>
</cp:coreProperties>
</file>